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58" w:type="dxa"/>
        <w:jc w:val="center"/>
        <w:tblLook w:val="01E0" w:firstRow="1" w:lastRow="1" w:firstColumn="1" w:lastColumn="1" w:noHBand="0" w:noVBand="0"/>
      </w:tblPr>
      <w:tblGrid>
        <w:gridCol w:w="4201"/>
        <w:gridCol w:w="1883"/>
        <w:gridCol w:w="3474"/>
      </w:tblGrid>
      <w:tr w:rsidR="00365DB8" w:rsidTr="007B18F3">
        <w:trPr>
          <w:jc w:val="center"/>
        </w:trPr>
        <w:tc>
          <w:tcPr>
            <w:tcW w:w="4201" w:type="dxa"/>
            <w:hideMark/>
          </w:tcPr>
          <w:p w:rsidR="00365DB8" w:rsidRPr="00DC582A" w:rsidRDefault="00365DB8" w:rsidP="007B18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82A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 </w:t>
            </w:r>
          </w:p>
          <w:p w:rsidR="00365DB8" w:rsidRPr="00DC582A" w:rsidRDefault="00365DB8" w:rsidP="007B18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82A">
              <w:rPr>
                <w:rFonts w:ascii="Times New Roman" w:hAnsi="Times New Roman" w:cs="Times New Roman"/>
                <w:sz w:val="24"/>
                <w:szCs w:val="24"/>
              </w:rPr>
              <w:t>РЕСПУБЛИКА АЛТАЙ</w:t>
            </w:r>
          </w:p>
          <w:p w:rsidR="00365DB8" w:rsidRPr="00DC582A" w:rsidRDefault="00365DB8" w:rsidP="007B18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82A">
              <w:rPr>
                <w:rFonts w:ascii="Times New Roman" w:hAnsi="Times New Roman" w:cs="Times New Roman"/>
                <w:sz w:val="24"/>
                <w:szCs w:val="24"/>
              </w:rPr>
              <w:t>КОШ-АГАЧСКИЙ РАЙОН</w:t>
            </w:r>
          </w:p>
          <w:p w:rsidR="00365DB8" w:rsidRPr="00DC582A" w:rsidRDefault="00365DB8" w:rsidP="007B18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82A">
              <w:rPr>
                <w:rFonts w:ascii="Times New Roman" w:hAnsi="Times New Roman" w:cs="Times New Roman"/>
                <w:sz w:val="24"/>
                <w:szCs w:val="24"/>
              </w:rPr>
              <w:t>СЕЛЬСКАЯ АДМИНИСТРАЦИЯ</w:t>
            </w:r>
          </w:p>
          <w:p w:rsidR="00365DB8" w:rsidRPr="00DC582A" w:rsidRDefault="00365DB8" w:rsidP="007B18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82A">
              <w:rPr>
                <w:rFonts w:ascii="Times New Roman" w:hAnsi="Times New Roman" w:cs="Times New Roman"/>
                <w:sz w:val="24"/>
                <w:szCs w:val="24"/>
              </w:rPr>
              <w:t>КОКОРИНСКОГО СЕЛЬСКОГО ПОСЕЛЕНИЯ</w:t>
            </w:r>
          </w:p>
          <w:p w:rsidR="006E7918" w:rsidRDefault="00365DB8" w:rsidP="006E791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582A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  <w:r w:rsidR="006E7918">
              <w:rPr>
                <w:rFonts w:ascii="Times New Roman" w:hAnsi="Times New Roman" w:cs="Times New Roman"/>
                <w:sz w:val="18"/>
                <w:szCs w:val="18"/>
              </w:rPr>
              <w:t xml:space="preserve">9786 с. </w:t>
            </w:r>
            <w:proofErr w:type="spellStart"/>
            <w:r w:rsidR="006E7918">
              <w:rPr>
                <w:rFonts w:ascii="Times New Roman" w:hAnsi="Times New Roman" w:cs="Times New Roman"/>
                <w:sz w:val="18"/>
                <w:szCs w:val="18"/>
              </w:rPr>
              <w:t>Кокоря</w:t>
            </w:r>
            <w:proofErr w:type="spellEnd"/>
            <w:r w:rsidR="006E7918">
              <w:rPr>
                <w:rFonts w:ascii="Times New Roman" w:hAnsi="Times New Roman" w:cs="Times New Roman"/>
                <w:sz w:val="18"/>
                <w:szCs w:val="18"/>
              </w:rPr>
              <w:t xml:space="preserve"> ул. Молодежная</w:t>
            </w:r>
          </w:p>
          <w:p w:rsidR="00365DB8" w:rsidRPr="006E7918" w:rsidRDefault="00365DB8" w:rsidP="006E791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58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58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Kokorjasp</w:t>
            </w:r>
            <w:proofErr w:type="spellEnd"/>
            <w:r w:rsidRPr="00DC582A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r w:rsidRPr="00DC58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DC582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DC58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883" w:type="dxa"/>
          </w:tcPr>
          <w:p w:rsidR="00365DB8" w:rsidRPr="00DC582A" w:rsidRDefault="00365DB8" w:rsidP="007B18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DB8" w:rsidRPr="00DC582A" w:rsidRDefault="001A7084" w:rsidP="007B18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134620</wp:posOffset>
                  </wp:positionH>
                  <wp:positionV relativeFrom="paragraph">
                    <wp:posOffset>0</wp:posOffset>
                  </wp:positionV>
                  <wp:extent cx="733425" cy="723900"/>
                  <wp:effectExtent l="19050" t="0" r="9525" b="0"/>
                  <wp:wrapNone/>
                  <wp:docPr id="3" name="Рисунок 2" descr="D:\Общии\Бердимурат\герб фото\рисунки (1)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Общии\Бердимурат\герб фото\рисунки (1)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365DB8" w:rsidRPr="00DC582A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365DB8" w:rsidRPr="00DC582A" w:rsidRDefault="00365DB8" w:rsidP="007B18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hideMark/>
          </w:tcPr>
          <w:p w:rsidR="00365DB8" w:rsidRPr="00DC582A" w:rsidRDefault="00365DB8" w:rsidP="007B18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82A">
              <w:rPr>
                <w:rFonts w:ascii="Times New Roman" w:hAnsi="Times New Roman" w:cs="Times New Roman"/>
                <w:sz w:val="24"/>
                <w:szCs w:val="24"/>
              </w:rPr>
              <w:t>РОССИЯ ФЕДЕРАЦИАЗЫ</w:t>
            </w:r>
          </w:p>
          <w:p w:rsidR="00365DB8" w:rsidRPr="00DC582A" w:rsidRDefault="00365DB8" w:rsidP="007B18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82A">
              <w:rPr>
                <w:rFonts w:ascii="Times New Roman" w:hAnsi="Times New Roman" w:cs="Times New Roman"/>
                <w:sz w:val="24"/>
                <w:szCs w:val="24"/>
              </w:rPr>
              <w:t>АЛТАЙ РЕСПУБЛИКА</w:t>
            </w:r>
          </w:p>
          <w:p w:rsidR="00365DB8" w:rsidRPr="00DC582A" w:rsidRDefault="00365DB8" w:rsidP="007B18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82A">
              <w:rPr>
                <w:rFonts w:ascii="Times New Roman" w:hAnsi="Times New Roman" w:cs="Times New Roman"/>
                <w:sz w:val="24"/>
                <w:szCs w:val="24"/>
              </w:rPr>
              <w:t>КОШ-АГАШ АЙМАК</w:t>
            </w:r>
          </w:p>
          <w:p w:rsidR="00365DB8" w:rsidRPr="00DC582A" w:rsidRDefault="00365DB8" w:rsidP="007B18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82A">
              <w:rPr>
                <w:rFonts w:ascii="Times New Roman" w:hAnsi="Times New Roman" w:cs="Times New Roman"/>
                <w:sz w:val="24"/>
                <w:szCs w:val="24"/>
              </w:rPr>
              <w:t xml:space="preserve">КОКОРУ </w:t>
            </w:r>
            <w:proofErr w:type="gramStart"/>
            <w:r w:rsidRPr="00DC58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proofErr w:type="gramEnd"/>
            <w:r w:rsidRPr="00DC582A">
              <w:rPr>
                <w:rFonts w:ascii="Times New Roman" w:hAnsi="Times New Roman" w:cs="Times New Roman"/>
                <w:sz w:val="24"/>
                <w:szCs w:val="24"/>
              </w:rPr>
              <w:t xml:space="preserve">УРТ </w:t>
            </w:r>
            <w:r w:rsidRPr="00DC58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DC582A">
              <w:rPr>
                <w:rFonts w:ascii="Times New Roman" w:hAnsi="Times New Roman" w:cs="Times New Roman"/>
                <w:sz w:val="24"/>
                <w:szCs w:val="24"/>
              </w:rPr>
              <w:t>ЕЕЗЕЗИНИН АДМИНИСТРАЦИЯЗЫ</w:t>
            </w:r>
          </w:p>
          <w:p w:rsidR="00365DB8" w:rsidRPr="006E7918" w:rsidRDefault="00365DB8" w:rsidP="006E791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582A">
              <w:rPr>
                <w:rFonts w:ascii="Times New Roman" w:hAnsi="Times New Roman" w:cs="Times New Roman"/>
                <w:sz w:val="18"/>
                <w:szCs w:val="18"/>
              </w:rPr>
              <w:t xml:space="preserve">649786 Кокору </w:t>
            </w:r>
            <w:r w:rsidRPr="00DC58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</w:t>
            </w:r>
            <w:r w:rsidRPr="00DC582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Start"/>
            <w:r w:rsidRPr="00DC582A">
              <w:rPr>
                <w:rFonts w:ascii="Times New Roman" w:hAnsi="Times New Roman" w:cs="Times New Roman"/>
                <w:sz w:val="18"/>
                <w:szCs w:val="18"/>
              </w:rPr>
              <w:t>Молодежный</w:t>
            </w:r>
            <w:proofErr w:type="gramEnd"/>
            <w:r w:rsidRPr="00DC582A">
              <w:rPr>
                <w:rFonts w:ascii="Times New Roman" w:hAnsi="Times New Roman" w:cs="Times New Roman"/>
                <w:sz w:val="18"/>
                <w:szCs w:val="18"/>
              </w:rPr>
              <w:t xml:space="preserve"> ором, 1:                                        </w:t>
            </w:r>
            <w:proofErr w:type="spellStart"/>
            <w:r w:rsidRPr="00DC58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Kokorjasp</w:t>
            </w:r>
            <w:proofErr w:type="spellEnd"/>
            <w:r w:rsidRPr="00DC582A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r w:rsidRPr="00DC58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DC582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DC58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</w:tbl>
    <w:p w:rsidR="00365DB8" w:rsidRPr="00DC582A" w:rsidRDefault="00365DB8" w:rsidP="00365DB8">
      <w:pPr>
        <w:spacing w:line="240" w:lineRule="auto"/>
        <w:ind w:left="-1077" w:firstLine="1364"/>
        <w:jc w:val="center"/>
        <w:rPr>
          <w:strike/>
          <w:sz w:val="28"/>
          <w:szCs w:val="28"/>
          <w:u w:val="thick"/>
        </w:rPr>
      </w:pPr>
      <w:r w:rsidRPr="00DC582A">
        <w:rPr>
          <w:strike/>
          <w:sz w:val="28"/>
          <w:szCs w:val="28"/>
          <w:u w:val="thick"/>
        </w:rPr>
        <w:t>_______________________________________________________________</w:t>
      </w:r>
      <w:r w:rsidR="004301E0">
        <w:rPr>
          <w:strike/>
          <w:sz w:val="28"/>
          <w:szCs w:val="28"/>
          <w:u w:val="thick"/>
        </w:rPr>
        <w:t>__</w:t>
      </w:r>
    </w:p>
    <w:p w:rsidR="00D326A4" w:rsidRPr="003340BA" w:rsidRDefault="00365DB8" w:rsidP="00365DB8">
      <w:pPr>
        <w:tabs>
          <w:tab w:val="left" w:pos="940"/>
        </w:tabs>
        <w:spacing w:line="240" w:lineRule="auto"/>
        <w:ind w:left="-1077" w:firstLine="1080"/>
        <w:rPr>
          <w:rFonts w:ascii="Times New Roman" w:hAnsi="Times New Roman" w:cs="Times New Roman"/>
          <w:sz w:val="24"/>
          <w:szCs w:val="24"/>
          <w:u w:val="single"/>
        </w:rPr>
      </w:pPr>
      <w:r w:rsidRPr="00DC582A">
        <w:rPr>
          <w:rFonts w:ascii="Times New Roman" w:hAnsi="Times New Roman" w:cs="Times New Roman"/>
          <w:sz w:val="28"/>
          <w:szCs w:val="28"/>
        </w:rPr>
        <w:t xml:space="preserve"> </w:t>
      </w:r>
      <w:r w:rsidRPr="003340BA">
        <w:rPr>
          <w:rFonts w:ascii="Times New Roman" w:hAnsi="Times New Roman" w:cs="Times New Roman"/>
          <w:sz w:val="24"/>
          <w:szCs w:val="24"/>
        </w:rPr>
        <w:t xml:space="preserve">      </w:t>
      </w:r>
      <w:r w:rsidR="007119E9">
        <w:rPr>
          <w:rFonts w:ascii="Times New Roman" w:hAnsi="Times New Roman" w:cs="Times New Roman"/>
          <w:sz w:val="24"/>
          <w:szCs w:val="24"/>
        </w:rPr>
        <w:t>«1</w:t>
      </w:r>
      <w:r w:rsidR="001574D7">
        <w:rPr>
          <w:rFonts w:ascii="Times New Roman" w:hAnsi="Times New Roman" w:cs="Times New Roman"/>
          <w:sz w:val="24"/>
          <w:szCs w:val="24"/>
        </w:rPr>
        <w:t>4» октября 2022г.№86/16</w:t>
      </w:r>
      <w:bookmarkStart w:id="0" w:name="_GoBack"/>
      <w:bookmarkEnd w:id="0"/>
    </w:p>
    <w:p w:rsidR="00D326A4" w:rsidRPr="003340BA" w:rsidRDefault="00D326A4" w:rsidP="00365DB8">
      <w:pPr>
        <w:tabs>
          <w:tab w:val="left" w:pos="940"/>
        </w:tabs>
        <w:spacing w:line="240" w:lineRule="auto"/>
        <w:ind w:left="-1077" w:firstLine="1080"/>
        <w:rPr>
          <w:rFonts w:ascii="Times New Roman" w:hAnsi="Times New Roman" w:cs="Times New Roman"/>
          <w:sz w:val="24"/>
          <w:szCs w:val="24"/>
          <w:u w:val="single"/>
        </w:rPr>
      </w:pPr>
    </w:p>
    <w:p w:rsidR="00862E7F" w:rsidRPr="003340BA" w:rsidRDefault="00862E7F" w:rsidP="00862E7F">
      <w:pPr>
        <w:spacing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Главе администрации МО </w:t>
      </w:r>
    </w:p>
    <w:p w:rsidR="00862E7F" w:rsidRPr="003340BA" w:rsidRDefault="003340BA" w:rsidP="003340BA">
      <w:pPr>
        <w:spacing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proofErr w:type="spellStart"/>
      <w:r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Кокоринское</w:t>
      </w:r>
      <w:proofErr w:type="spellEnd"/>
      <w:r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сельское поселение</w:t>
      </w:r>
    </w:p>
    <w:p w:rsidR="00862E7F" w:rsidRPr="003340BA" w:rsidRDefault="00862E7F" w:rsidP="00862E7F">
      <w:pPr>
        <w:tabs>
          <w:tab w:val="left" w:pos="5725"/>
        </w:tabs>
        <w:spacing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</w:t>
      </w:r>
      <w:r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>В.Н.Уванчикову</w:t>
      </w:r>
      <w:proofErr w:type="spellEnd"/>
    </w:p>
    <w:p w:rsidR="00862E7F" w:rsidRPr="003340BA" w:rsidRDefault="00862E7F" w:rsidP="00862E7F">
      <w:pPr>
        <w:spacing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340B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СПРАВКА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8"/>
        <w:gridCol w:w="3762"/>
      </w:tblGrid>
      <w:tr w:rsidR="00862E7F" w:rsidRPr="003340BA" w:rsidTr="00505311"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</w:tcPr>
          <w:p w:rsidR="00862E7F" w:rsidRPr="003340BA" w:rsidRDefault="00862E7F" w:rsidP="00965506">
            <w:pPr>
              <w:widowControl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40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 Решение сельского Совета депутатов М</w:t>
            </w:r>
            <w:r w:rsidR="003340BA" w:rsidRPr="003340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 </w:t>
            </w:r>
            <w:proofErr w:type="spellStart"/>
            <w:r w:rsidRPr="003340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Кокоринское</w:t>
            </w:r>
            <w:proofErr w:type="spellEnd"/>
            <w:r w:rsidRPr="003340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сельское </w:t>
            </w:r>
            <w:r w:rsidR="003340BA" w:rsidRPr="003340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поселение</w:t>
            </w:r>
            <w:r w:rsidR="007119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55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 30.03.2022 г. №24-1</w:t>
            </w:r>
            <w:r w:rsidR="00E60987" w:rsidRPr="003340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«</w:t>
            </w:r>
            <w:r w:rsidR="00E6098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="009655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переименовании должности»</w:t>
            </w:r>
          </w:p>
        </w:tc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</w:tcPr>
          <w:p w:rsidR="00862E7F" w:rsidRPr="003340BA" w:rsidRDefault="00862E7F" w:rsidP="00862E7F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A3D64" w:rsidRDefault="00CA3D64" w:rsidP="00D57554">
      <w:pPr>
        <w:widowControl w:val="0"/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65506" w:rsidRDefault="00862E7F" w:rsidP="00D57554">
      <w:pPr>
        <w:widowControl w:val="0"/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Мною, делопроизводителем </w:t>
      </w:r>
      <w:proofErr w:type="spellStart"/>
      <w:r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Акчиновым</w:t>
      </w:r>
      <w:proofErr w:type="spellEnd"/>
      <w:r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В.Н. на основании п. 3 ч. 1 ст. 3 Федерального закона от 17.07.2009 N 172-ФЗ "Об антикоррупционной экспертизе нормативных правовых актов и проектов нормативных правовых актов" согласно которой,  органами, организациями, их должностными лицами антикоррупционная экспертиза нормативных правовых актов (проектов нормативных правовых актов) проводится в порядке, установленном нормативными правовыми актами соответствующих федеральных органов</w:t>
      </w:r>
      <w:proofErr w:type="gramEnd"/>
      <w:r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8" w:history="1">
        <w:r w:rsidRPr="003340BA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eastAsia="ru-RU"/>
          </w:rPr>
          <w:t>методике</w:t>
        </w:r>
      </w:hyperlink>
      <w:r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определенной Правительством Российской Федерации, проведена проверка соответствия федеральному законодательству   Решения сельского Совета депутатов</w:t>
      </w:r>
      <w:r w:rsidR="003340BA"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МО </w:t>
      </w:r>
      <w:proofErr w:type="spellStart"/>
      <w:r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Кокоринское</w:t>
      </w:r>
      <w:proofErr w:type="spellEnd"/>
      <w:r w:rsidR="003340BA"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сельское </w:t>
      </w:r>
      <w:r w:rsidR="0096550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30.03.2022 г. №24-1</w:t>
      </w:r>
      <w:r w:rsidR="00965506"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«</w:t>
      </w:r>
      <w:r w:rsidR="0096550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 переименовании должности».</w:t>
      </w:r>
    </w:p>
    <w:p w:rsidR="00862E7F" w:rsidRPr="003340BA" w:rsidRDefault="003340BA" w:rsidP="00D57554">
      <w:pPr>
        <w:widowControl w:val="0"/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</w:t>
      </w:r>
      <w:r w:rsidR="00862E7F"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ходе проведенной проверки вышеуказанного муниципального нормативно-правового акта, установлено, что он принят в пределах органа местного самоуправления, установленных </w:t>
      </w:r>
      <w:r w:rsidR="00965506" w:rsidRPr="00965506">
        <w:rPr>
          <w:rFonts w:ascii="Times New Roman" w:hAnsi="Times New Roman" w:cs="Times New Roman"/>
          <w:sz w:val="24"/>
          <w:szCs w:val="24"/>
        </w:rPr>
        <w:t xml:space="preserve">ст.39 Устава муниципального образования </w:t>
      </w:r>
      <w:proofErr w:type="spellStart"/>
      <w:r w:rsidR="00965506" w:rsidRPr="00965506">
        <w:rPr>
          <w:rFonts w:ascii="Times New Roman" w:hAnsi="Times New Roman" w:cs="Times New Roman"/>
          <w:sz w:val="24"/>
          <w:szCs w:val="24"/>
        </w:rPr>
        <w:t>Кокоринского</w:t>
      </w:r>
      <w:proofErr w:type="spellEnd"/>
      <w:r w:rsidR="00965506" w:rsidRPr="00965506">
        <w:rPr>
          <w:rFonts w:ascii="Times New Roman" w:hAnsi="Times New Roman" w:cs="Times New Roman"/>
          <w:sz w:val="24"/>
          <w:szCs w:val="24"/>
        </w:rPr>
        <w:t xml:space="preserve"> сельского поселения Совет депутатов</w:t>
      </w:r>
      <w:r w:rsidR="00621C6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="00862E7F"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Нарушений требований федерального законодательства при его принятии, а также в самом содержании правого акта не выявлено. </w:t>
      </w:r>
      <w:r w:rsidR="00CD6B2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</w:t>
      </w:r>
      <w:r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862E7F"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="00862E7F"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факторов, изложенных в ст.1 Федерального закона от 17.07.2009 N 172-ФЗ «Об антикоррупционной экспертизе нормативных правовых актов и проектов нормативных правовых актов» и в п.1 Методики проведения антикоррупционной экспертизы нормативно-правовых актов и проектов нормативно-правовых актов утвержденной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="00862E7F" w:rsidRPr="003340BA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2010 г</w:t>
        </w:r>
      </w:smartTag>
      <w:r w:rsidR="00862E7F"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>. № 96, при проверке вышеуказанного правового акта не выявлено.</w:t>
      </w:r>
      <w:proofErr w:type="gramEnd"/>
    </w:p>
    <w:p w:rsidR="00C37688" w:rsidRDefault="00C37688" w:rsidP="00D57554">
      <w:pPr>
        <w:spacing w:after="200" w:line="240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C2E88" w:rsidRPr="00D57554" w:rsidRDefault="00862E7F" w:rsidP="00D57554">
      <w:pPr>
        <w:spacing w:after="200" w:line="240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Делопроизводитель администрации                         </w:t>
      </w:r>
      <w:r w:rsidR="003340BA"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</w:t>
      </w:r>
      <w:proofErr w:type="spellStart"/>
      <w:r w:rsidR="003340BA"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>В.Н.Акчинова</w:t>
      </w:r>
      <w:proofErr w:type="spellEnd"/>
    </w:p>
    <w:sectPr w:rsidR="001C2E88" w:rsidRPr="00D57554" w:rsidSect="00C37688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11D8C"/>
    <w:multiLevelType w:val="hybridMultilevel"/>
    <w:tmpl w:val="86A27840"/>
    <w:lvl w:ilvl="0" w:tplc="0419000F">
      <w:start w:val="1"/>
      <w:numFmt w:val="decimal"/>
      <w:lvlText w:val="%1."/>
      <w:lvlJc w:val="left"/>
      <w:pPr>
        <w:ind w:left="1658" w:hanging="360"/>
      </w:pPr>
    </w:lvl>
    <w:lvl w:ilvl="1" w:tplc="04190019" w:tentative="1">
      <w:start w:val="1"/>
      <w:numFmt w:val="lowerLetter"/>
      <w:lvlText w:val="%2."/>
      <w:lvlJc w:val="left"/>
      <w:pPr>
        <w:ind w:left="2378" w:hanging="360"/>
      </w:pPr>
    </w:lvl>
    <w:lvl w:ilvl="2" w:tplc="0419001B" w:tentative="1">
      <w:start w:val="1"/>
      <w:numFmt w:val="lowerRoman"/>
      <w:lvlText w:val="%3."/>
      <w:lvlJc w:val="right"/>
      <w:pPr>
        <w:ind w:left="3098" w:hanging="180"/>
      </w:pPr>
    </w:lvl>
    <w:lvl w:ilvl="3" w:tplc="0419000F" w:tentative="1">
      <w:start w:val="1"/>
      <w:numFmt w:val="decimal"/>
      <w:lvlText w:val="%4."/>
      <w:lvlJc w:val="left"/>
      <w:pPr>
        <w:ind w:left="3818" w:hanging="360"/>
      </w:pPr>
    </w:lvl>
    <w:lvl w:ilvl="4" w:tplc="04190019" w:tentative="1">
      <w:start w:val="1"/>
      <w:numFmt w:val="lowerLetter"/>
      <w:lvlText w:val="%5."/>
      <w:lvlJc w:val="left"/>
      <w:pPr>
        <w:ind w:left="4538" w:hanging="360"/>
      </w:pPr>
    </w:lvl>
    <w:lvl w:ilvl="5" w:tplc="0419001B" w:tentative="1">
      <w:start w:val="1"/>
      <w:numFmt w:val="lowerRoman"/>
      <w:lvlText w:val="%6."/>
      <w:lvlJc w:val="right"/>
      <w:pPr>
        <w:ind w:left="5258" w:hanging="180"/>
      </w:pPr>
    </w:lvl>
    <w:lvl w:ilvl="6" w:tplc="0419000F" w:tentative="1">
      <w:start w:val="1"/>
      <w:numFmt w:val="decimal"/>
      <w:lvlText w:val="%7."/>
      <w:lvlJc w:val="left"/>
      <w:pPr>
        <w:ind w:left="5978" w:hanging="360"/>
      </w:pPr>
    </w:lvl>
    <w:lvl w:ilvl="7" w:tplc="04190019" w:tentative="1">
      <w:start w:val="1"/>
      <w:numFmt w:val="lowerLetter"/>
      <w:lvlText w:val="%8."/>
      <w:lvlJc w:val="left"/>
      <w:pPr>
        <w:ind w:left="6698" w:hanging="360"/>
      </w:pPr>
    </w:lvl>
    <w:lvl w:ilvl="8" w:tplc="0419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1">
    <w:nsid w:val="58C8429D"/>
    <w:multiLevelType w:val="hybridMultilevel"/>
    <w:tmpl w:val="86A27840"/>
    <w:lvl w:ilvl="0" w:tplc="0419000F">
      <w:start w:val="1"/>
      <w:numFmt w:val="decimal"/>
      <w:lvlText w:val="%1."/>
      <w:lvlJc w:val="left"/>
      <w:pPr>
        <w:ind w:left="1658" w:hanging="360"/>
      </w:pPr>
    </w:lvl>
    <w:lvl w:ilvl="1" w:tplc="04190019" w:tentative="1">
      <w:start w:val="1"/>
      <w:numFmt w:val="lowerLetter"/>
      <w:lvlText w:val="%2."/>
      <w:lvlJc w:val="left"/>
      <w:pPr>
        <w:ind w:left="2378" w:hanging="360"/>
      </w:pPr>
    </w:lvl>
    <w:lvl w:ilvl="2" w:tplc="0419001B" w:tentative="1">
      <w:start w:val="1"/>
      <w:numFmt w:val="lowerRoman"/>
      <w:lvlText w:val="%3."/>
      <w:lvlJc w:val="right"/>
      <w:pPr>
        <w:ind w:left="3098" w:hanging="180"/>
      </w:pPr>
    </w:lvl>
    <w:lvl w:ilvl="3" w:tplc="0419000F" w:tentative="1">
      <w:start w:val="1"/>
      <w:numFmt w:val="decimal"/>
      <w:lvlText w:val="%4."/>
      <w:lvlJc w:val="left"/>
      <w:pPr>
        <w:ind w:left="3818" w:hanging="360"/>
      </w:pPr>
    </w:lvl>
    <w:lvl w:ilvl="4" w:tplc="04190019" w:tentative="1">
      <w:start w:val="1"/>
      <w:numFmt w:val="lowerLetter"/>
      <w:lvlText w:val="%5."/>
      <w:lvlJc w:val="left"/>
      <w:pPr>
        <w:ind w:left="4538" w:hanging="360"/>
      </w:pPr>
    </w:lvl>
    <w:lvl w:ilvl="5" w:tplc="0419001B" w:tentative="1">
      <w:start w:val="1"/>
      <w:numFmt w:val="lowerRoman"/>
      <w:lvlText w:val="%6."/>
      <w:lvlJc w:val="right"/>
      <w:pPr>
        <w:ind w:left="5258" w:hanging="180"/>
      </w:pPr>
    </w:lvl>
    <w:lvl w:ilvl="6" w:tplc="0419000F" w:tentative="1">
      <w:start w:val="1"/>
      <w:numFmt w:val="decimal"/>
      <w:lvlText w:val="%7."/>
      <w:lvlJc w:val="left"/>
      <w:pPr>
        <w:ind w:left="5978" w:hanging="360"/>
      </w:pPr>
    </w:lvl>
    <w:lvl w:ilvl="7" w:tplc="04190019" w:tentative="1">
      <w:start w:val="1"/>
      <w:numFmt w:val="lowerLetter"/>
      <w:lvlText w:val="%8."/>
      <w:lvlJc w:val="left"/>
      <w:pPr>
        <w:ind w:left="6698" w:hanging="360"/>
      </w:pPr>
    </w:lvl>
    <w:lvl w:ilvl="8" w:tplc="0419001B" w:tentative="1">
      <w:start w:val="1"/>
      <w:numFmt w:val="lowerRoman"/>
      <w:lvlText w:val="%9."/>
      <w:lvlJc w:val="right"/>
      <w:pPr>
        <w:ind w:left="741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DB8"/>
    <w:rsid w:val="00050657"/>
    <w:rsid w:val="000D15B9"/>
    <w:rsid w:val="001574D7"/>
    <w:rsid w:val="001830C4"/>
    <w:rsid w:val="001A7084"/>
    <w:rsid w:val="001C2E88"/>
    <w:rsid w:val="00220F45"/>
    <w:rsid w:val="00293E01"/>
    <w:rsid w:val="003340BA"/>
    <w:rsid w:val="00365DB8"/>
    <w:rsid w:val="003A76B7"/>
    <w:rsid w:val="004301E0"/>
    <w:rsid w:val="00436352"/>
    <w:rsid w:val="00472152"/>
    <w:rsid w:val="0050211E"/>
    <w:rsid w:val="00560CB8"/>
    <w:rsid w:val="005D12B0"/>
    <w:rsid w:val="006142A2"/>
    <w:rsid w:val="00621C64"/>
    <w:rsid w:val="00674F8F"/>
    <w:rsid w:val="006E7918"/>
    <w:rsid w:val="007119E9"/>
    <w:rsid w:val="00756160"/>
    <w:rsid w:val="00777241"/>
    <w:rsid w:val="00802A64"/>
    <w:rsid w:val="00862E7F"/>
    <w:rsid w:val="00865052"/>
    <w:rsid w:val="008A0458"/>
    <w:rsid w:val="00947AFD"/>
    <w:rsid w:val="00965506"/>
    <w:rsid w:val="009E5EA2"/>
    <w:rsid w:val="009F2DE3"/>
    <w:rsid w:val="00A01DCA"/>
    <w:rsid w:val="00A9334B"/>
    <w:rsid w:val="00AA4DE6"/>
    <w:rsid w:val="00AA7B30"/>
    <w:rsid w:val="00AD44B8"/>
    <w:rsid w:val="00C37688"/>
    <w:rsid w:val="00C964D3"/>
    <w:rsid w:val="00CA3D64"/>
    <w:rsid w:val="00CD6B2E"/>
    <w:rsid w:val="00D326A4"/>
    <w:rsid w:val="00D57554"/>
    <w:rsid w:val="00DB6EE6"/>
    <w:rsid w:val="00DD3C0E"/>
    <w:rsid w:val="00E60987"/>
    <w:rsid w:val="00E62080"/>
    <w:rsid w:val="00E87CE1"/>
    <w:rsid w:val="00FC23F4"/>
    <w:rsid w:val="00FF34D8"/>
    <w:rsid w:val="00FF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DB8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5D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5DB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A4DE6"/>
    <w:pPr>
      <w:ind w:left="720"/>
      <w:contextualSpacing/>
    </w:pPr>
  </w:style>
  <w:style w:type="table" w:styleId="a6">
    <w:name w:val="Table Grid"/>
    <w:basedOn w:val="a1"/>
    <w:uiPriority w:val="59"/>
    <w:rsid w:val="00802A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DB8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5D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5DB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A4DE6"/>
    <w:pPr>
      <w:ind w:left="720"/>
      <w:contextualSpacing/>
    </w:pPr>
  </w:style>
  <w:style w:type="table" w:styleId="a6">
    <w:name w:val="Table Grid"/>
    <w:basedOn w:val="a1"/>
    <w:uiPriority w:val="59"/>
    <w:rsid w:val="00802A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0EFCEEC62F60B4C1B9B83E41816CC588E18CF96D11847038286C8B8853529D3C35CFFA8F3697XFP2J" TargetMode="Externa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BUHGALTERIA</cp:lastModifiedBy>
  <cp:revision>3</cp:revision>
  <cp:lastPrinted>2022-10-18T03:30:00Z</cp:lastPrinted>
  <dcterms:created xsi:type="dcterms:W3CDTF">2022-10-18T05:00:00Z</dcterms:created>
  <dcterms:modified xsi:type="dcterms:W3CDTF">2022-10-18T05:01:00Z</dcterms:modified>
</cp:coreProperties>
</file>